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0C4" w:rsidRDefault="007270C4" w:rsidP="002F7A59">
      <w:pPr>
        <w:autoSpaceDE w:val="0"/>
        <w:autoSpaceDN w:val="0"/>
        <w:adjustRightInd w:val="0"/>
        <w:ind w:right="268"/>
        <w:jc w:val="both"/>
        <w:rPr>
          <w:rFonts w:ascii="Tahoma" w:hAnsi="Tahoma" w:cs="Tahoma"/>
          <w:b/>
          <w:bCs/>
          <w:sz w:val="19"/>
          <w:szCs w:val="19"/>
        </w:rPr>
      </w:pPr>
    </w:p>
    <w:p w:rsidR="006D58BA" w:rsidRDefault="006D58BA" w:rsidP="002F7A59">
      <w:pPr>
        <w:autoSpaceDE w:val="0"/>
        <w:autoSpaceDN w:val="0"/>
        <w:adjustRightInd w:val="0"/>
        <w:ind w:right="268"/>
        <w:jc w:val="both"/>
        <w:rPr>
          <w:rFonts w:ascii="Tahoma" w:hAnsi="Tahoma" w:cs="Tahoma"/>
          <w:b/>
          <w:bCs/>
          <w:sz w:val="19"/>
          <w:szCs w:val="19"/>
        </w:rPr>
      </w:pPr>
    </w:p>
    <w:p w:rsidR="006D58BA" w:rsidRPr="009807F1" w:rsidRDefault="006D58BA" w:rsidP="002F7A59">
      <w:pPr>
        <w:autoSpaceDE w:val="0"/>
        <w:autoSpaceDN w:val="0"/>
        <w:adjustRightInd w:val="0"/>
        <w:ind w:right="268"/>
        <w:jc w:val="both"/>
        <w:rPr>
          <w:rFonts w:ascii="Tahoma" w:hAnsi="Tahoma" w:cs="Tahoma"/>
          <w:b/>
          <w:bCs/>
          <w:sz w:val="19"/>
          <w:szCs w:val="19"/>
        </w:rPr>
      </w:pPr>
    </w:p>
    <w:p w:rsidR="002F7A59" w:rsidRPr="006D58BA" w:rsidRDefault="002F7A59" w:rsidP="00044140">
      <w:pPr>
        <w:ind w:right="268"/>
        <w:rPr>
          <w:rFonts w:ascii="Tahoma" w:hAnsi="Tahoma" w:cs="Tahoma"/>
          <w:b/>
          <w:bCs/>
          <w:sz w:val="24"/>
          <w:szCs w:val="24"/>
        </w:rPr>
      </w:pPr>
      <w:r w:rsidRPr="009807F1">
        <w:rPr>
          <w:rFonts w:ascii="Tahoma" w:hAnsi="Tahoma" w:cs="Tahoma"/>
          <w:sz w:val="19"/>
          <w:szCs w:val="19"/>
        </w:rPr>
        <w:t xml:space="preserve"> </w:t>
      </w:r>
      <w:r w:rsidR="00670D3C" w:rsidRPr="006D58BA">
        <w:rPr>
          <w:rFonts w:ascii="Tahoma" w:hAnsi="Tahoma" w:cs="Tahoma"/>
          <w:b/>
          <w:bCs/>
          <w:sz w:val="24"/>
          <w:szCs w:val="24"/>
        </w:rPr>
        <w:t xml:space="preserve">MYDA </w:t>
      </w:r>
      <w:r w:rsidR="00D618EE" w:rsidRPr="006D58BA">
        <w:rPr>
          <w:rFonts w:ascii="Tahoma" w:hAnsi="Tahoma" w:cs="Tahoma"/>
          <w:b/>
          <w:bCs/>
          <w:sz w:val="24"/>
          <w:szCs w:val="24"/>
        </w:rPr>
        <w:t>2026</w:t>
      </w:r>
    </w:p>
    <w:p w:rsidR="002F7A59" w:rsidRPr="009807F1" w:rsidRDefault="002F7A59" w:rsidP="002F7A59">
      <w:pPr>
        <w:pStyle w:val="Titolo"/>
        <w:ind w:right="268"/>
        <w:jc w:val="left"/>
        <w:rPr>
          <w:rFonts w:ascii="Tahoma" w:hAnsi="Tahoma" w:cs="Tahoma"/>
          <w:b/>
          <w:bCs/>
          <w:sz w:val="22"/>
          <w:szCs w:val="22"/>
        </w:rPr>
      </w:pP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color w:val="1F1A17"/>
          <w:sz w:val="28"/>
          <w:szCs w:val="28"/>
        </w:rPr>
      </w:pPr>
      <w:r w:rsidRPr="009807F1">
        <w:rPr>
          <w:rFonts w:ascii="Tahoma" w:hAnsi="Tahoma" w:cs="Tahoma"/>
          <w:b/>
          <w:color w:val="1F1A17"/>
          <w:sz w:val="28"/>
          <w:szCs w:val="28"/>
        </w:rPr>
        <w:t xml:space="preserve">Cedola di iscrizione al concorso 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color w:val="1F1A17"/>
        </w:rPr>
      </w:pP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Studio/Professionista</w:t>
      </w:r>
      <w:r w:rsidR="00D9751C" w:rsidRPr="009807F1">
        <w:rPr>
          <w:rFonts w:ascii="Tahoma" w:hAnsi="Tahoma" w:cs="Tahoma"/>
          <w:color w:val="1F1A17"/>
          <w:sz w:val="24"/>
          <w:szCs w:val="24"/>
        </w:rPr>
        <w:t>/Progettista</w:t>
      </w:r>
      <w:r w:rsidRPr="009807F1">
        <w:rPr>
          <w:rFonts w:ascii="Tahoma" w:hAnsi="Tahoma" w:cs="Tahoma"/>
          <w:color w:val="1F1A17"/>
          <w:sz w:val="24"/>
          <w:szCs w:val="24"/>
        </w:rPr>
        <w:t>:________________</w:t>
      </w:r>
      <w:r w:rsidR="00AC75C4" w:rsidRPr="009807F1">
        <w:rPr>
          <w:rFonts w:ascii="Tahoma" w:hAnsi="Tahoma" w:cs="Tahoma"/>
          <w:color w:val="1F1A17"/>
          <w:sz w:val="24"/>
          <w:szCs w:val="24"/>
        </w:rPr>
        <w:t>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Indirizzo:__________________________________________________________________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Città:_____________________________________________________________________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Cap:__________________  Provincia:</w:t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</w:r>
      <w:r w:rsidRPr="009807F1">
        <w:rPr>
          <w:rFonts w:ascii="Tahoma" w:hAnsi="Tahoma" w:cs="Tahoma"/>
          <w:color w:val="1F1A17"/>
          <w:sz w:val="24"/>
          <w:szCs w:val="24"/>
        </w:rPr>
        <w:softHyphen/>
        <w:t>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Nazione:__________________________________________________________________</w:t>
      </w:r>
    </w:p>
    <w:p w:rsidR="002F7A59" w:rsidRPr="009807F1" w:rsidRDefault="007B5942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Telefono:</w:t>
      </w:r>
      <w:r w:rsidR="002F7A59" w:rsidRPr="009807F1">
        <w:rPr>
          <w:rFonts w:ascii="Tahoma" w:hAnsi="Tahoma" w:cs="Tahoma"/>
          <w:color w:val="1F1A17"/>
          <w:sz w:val="24"/>
          <w:szCs w:val="24"/>
        </w:rPr>
        <w:t>__________________________________________________________________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E-mail:____________________________________________________________________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Sito internet:_______________________________________________________________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spacing w:line="480" w:lineRule="auto"/>
        <w:ind w:right="268"/>
        <w:rPr>
          <w:rFonts w:ascii="Tahoma" w:hAnsi="Tahoma" w:cs="Tahoma"/>
          <w:color w:val="1F1A17"/>
          <w:sz w:val="24"/>
          <w:szCs w:val="24"/>
        </w:rPr>
      </w:pPr>
      <w:r w:rsidRPr="009807F1">
        <w:rPr>
          <w:rFonts w:ascii="Tahoma" w:hAnsi="Tahoma" w:cs="Tahoma"/>
          <w:color w:val="1F1A17"/>
          <w:sz w:val="24"/>
          <w:szCs w:val="24"/>
        </w:rPr>
        <w:t>Persona di riferimento:_______________________________________________________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i/>
          <w:color w:val="1F1A17"/>
        </w:rPr>
      </w:pP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i/>
          <w:color w:val="1F1A17"/>
        </w:rPr>
      </w:pPr>
      <w:r w:rsidRPr="009807F1">
        <w:rPr>
          <w:rFonts w:ascii="Tahoma" w:hAnsi="Tahoma" w:cs="Tahoma"/>
          <w:b/>
          <w:i/>
          <w:color w:val="1F1A17"/>
        </w:rPr>
        <w:t>Desidero iscrivermi alla categoria: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color w:val="1F1A17"/>
        </w:rPr>
      </w:pPr>
      <w:r w:rsidRPr="009807F1">
        <w:rPr>
          <w:rFonts w:ascii="Tahoma" w:hAnsi="Tahoma" w:cs="Tahoma"/>
          <w:color w:val="1F1A17"/>
          <w:sz w:val="36"/>
          <w:szCs w:val="36"/>
        </w:rPr>
        <w:sym w:font="Symbol" w:char="00FF"/>
      </w:r>
      <w:r w:rsidRPr="009807F1">
        <w:rPr>
          <w:rFonts w:ascii="Tahoma" w:hAnsi="Tahoma" w:cs="Tahoma"/>
          <w:color w:val="1F1A17"/>
          <w:sz w:val="36"/>
          <w:szCs w:val="36"/>
        </w:rPr>
        <w:t xml:space="preserve"> </w:t>
      </w:r>
      <w:r w:rsidRPr="009807F1">
        <w:rPr>
          <w:rFonts w:ascii="Tahoma" w:hAnsi="Tahoma" w:cs="Tahoma"/>
          <w:color w:val="1F1A17"/>
          <w:sz w:val="22"/>
          <w:szCs w:val="22"/>
        </w:rPr>
        <w:t xml:space="preserve">1 – </w:t>
      </w:r>
      <w:r w:rsidRPr="009807F1">
        <w:rPr>
          <w:rFonts w:ascii="Tahoma" w:hAnsi="Tahoma" w:cs="Tahoma"/>
          <w:b/>
          <w:color w:val="1F1A17"/>
          <w:sz w:val="22"/>
          <w:szCs w:val="22"/>
        </w:rPr>
        <w:t>PROFESSIONISTI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color w:val="1F1A17"/>
        </w:rPr>
      </w:pPr>
      <w:r w:rsidRPr="009807F1">
        <w:rPr>
          <w:rFonts w:ascii="Tahoma" w:hAnsi="Tahoma" w:cs="Tahoma"/>
          <w:color w:val="1F1A17"/>
          <w:sz w:val="36"/>
          <w:szCs w:val="36"/>
        </w:rPr>
        <w:sym w:font="Symbol" w:char="00FF"/>
      </w:r>
      <w:r w:rsidRPr="009807F1">
        <w:rPr>
          <w:rFonts w:ascii="Tahoma" w:hAnsi="Tahoma" w:cs="Tahoma"/>
          <w:color w:val="1F1A17"/>
        </w:rPr>
        <w:t xml:space="preserve">  </w:t>
      </w:r>
      <w:r w:rsidRPr="009807F1">
        <w:rPr>
          <w:rFonts w:ascii="Tahoma" w:hAnsi="Tahoma" w:cs="Tahoma"/>
          <w:color w:val="1F1A17"/>
          <w:sz w:val="22"/>
          <w:szCs w:val="22"/>
        </w:rPr>
        <w:t xml:space="preserve">2 – </w:t>
      </w:r>
      <w:r w:rsidRPr="009807F1">
        <w:rPr>
          <w:rFonts w:ascii="Tahoma" w:hAnsi="Tahoma" w:cs="Tahoma"/>
          <w:b/>
          <w:color w:val="1F1A17"/>
          <w:sz w:val="22"/>
          <w:szCs w:val="22"/>
        </w:rPr>
        <w:t>ESORDIENTI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color w:val="1F1A17"/>
        </w:rPr>
      </w:pP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i/>
          <w:color w:val="1F1A17"/>
        </w:rPr>
      </w:pPr>
      <w:r w:rsidRPr="009807F1">
        <w:rPr>
          <w:rFonts w:ascii="Tahoma" w:hAnsi="Tahoma" w:cs="Tahoma"/>
          <w:b/>
          <w:i/>
          <w:color w:val="1F1A17"/>
        </w:rPr>
        <w:t>Per la sezione del concorso: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color w:val="1F1A17"/>
        </w:rPr>
      </w:pPr>
      <w:r w:rsidRPr="009807F1">
        <w:rPr>
          <w:rFonts w:ascii="Tahoma" w:hAnsi="Tahoma" w:cs="Tahoma"/>
          <w:b/>
          <w:color w:val="1F1A17"/>
          <w:sz w:val="22"/>
          <w:szCs w:val="22"/>
        </w:rPr>
        <w:t>NUOVI PROGETTI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color w:val="1F1A17"/>
        </w:rPr>
      </w:pP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i/>
          <w:color w:val="1F1A17"/>
        </w:rPr>
      </w:pPr>
      <w:r w:rsidRPr="009807F1">
        <w:rPr>
          <w:rFonts w:ascii="Tahoma" w:hAnsi="Tahoma" w:cs="Tahoma"/>
          <w:b/>
          <w:i/>
          <w:color w:val="1F1A17"/>
        </w:rPr>
        <w:t>N.B. COMPILARE UNA CEDOLA PER OGNI PROGETTO PARTECIPANTE!</w:t>
      </w:r>
    </w:p>
    <w:p w:rsidR="002F7A59" w:rsidRPr="009807F1" w:rsidRDefault="002F7A59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color w:val="1F1A17"/>
          <w:sz w:val="22"/>
          <w:szCs w:val="22"/>
        </w:rPr>
      </w:pPr>
    </w:p>
    <w:p w:rsidR="002F7A59" w:rsidRPr="002F4FAB" w:rsidRDefault="00353AFB" w:rsidP="002F7A59">
      <w:pPr>
        <w:autoSpaceDE w:val="0"/>
        <w:autoSpaceDN w:val="0"/>
        <w:adjustRightInd w:val="0"/>
        <w:ind w:right="268"/>
        <w:rPr>
          <w:rFonts w:ascii="Tahoma" w:hAnsi="Tahoma" w:cs="Tahoma"/>
          <w:b/>
          <w:color w:val="1F1A17"/>
        </w:rPr>
      </w:pPr>
      <w:r w:rsidRPr="009807F1">
        <w:rPr>
          <w:rFonts w:ascii="Tahoma" w:hAnsi="Tahoma" w:cs="Tahoma"/>
          <w:b/>
          <w:color w:val="1F1A17"/>
        </w:rPr>
        <w:t>Cedola da inviare via e-mail</w:t>
      </w:r>
      <w:r w:rsidR="002939D9" w:rsidRPr="009807F1">
        <w:rPr>
          <w:rFonts w:ascii="Tahoma" w:hAnsi="Tahoma" w:cs="Tahoma"/>
          <w:b/>
          <w:color w:val="1F1A17"/>
        </w:rPr>
        <w:t xml:space="preserve"> </w:t>
      </w:r>
      <w:r w:rsidR="00044140" w:rsidRPr="009807F1">
        <w:rPr>
          <w:rFonts w:ascii="Tahoma" w:hAnsi="Tahoma" w:cs="Tahoma"/>
          <w:b/>
          <w:color w:val="1F1A17"/>
        </w:rPr>
        <w:t xml:space="preserve">entro </w:t>
      </w:r>
      <w:r w:rsidR="00D24D82" w:rsidRPr="009807F1">
        <w:rPr>
          <w:rFonts w:ascii="Tahoma" w:hAnsi="Tahoma" w:cs="Tahoma"/>
          <w:b/>
          <w:color w:val="1F1A17"/>
        </w:rPr>
        <w:t xml:space="preserve">il </w:t>
      </w:r>
      <w:r w:rsidR="00022DC6" w:rsidRPr="009807F1">
        <w:rPr>
          <w:rFonts w:ascii="Tahoma" w:hAnsi="Tahoma" w:cs="Tahoma"/>
          <w:b/>
          <w:color w:val="1F1A17"/>
        </w:rPr>
        <w:t>15</w:t>
      </w:r>
      <w:r w:rsidR="00501E91" w:rsidRPr="009807F1">
        <w:rPr>
          <w:rFonts w:ascii="Tahoma" w:hAnsi="Tahoma" w:cs="Tahoma"/>
          <w:b/>
          <w:color w:val="1F1A17"/>
        </w:rPr>
        <w:t xml:space="preserve"> Gennaio </w:t>
      </w:r>
      <w:r w:rsidR="00D618EE">
        <w:rPr>
          <w:rFonts w:ascii="Tahoma" w:hAnsi="Tahoma" w:cs="Tahoma"/>
          <w:b/>
          <w:color w:val="1F1A17"/>
        </w:rPr>
        <w:t>2026</w:t>
      </w:r>
      <w:r w:rsidRPr="009807F1">
        <w:rPr>
          <w:rFonts w:ascii="Tahoma" w:hAnsi="Tahoma" w:cs="Tahoma"/>
          <w:b/>
          <w:color w:val="1F1A17"/>
        </w:rPr>
        <w:t xml:space="preserve"> </w:t>
      </w:r>
      <w:r w:rsidR="002F7A59" w:rsidRPr="009807F1">
        <w:rPr>
          <w:rFonts w:ascii="Tahoma" w:hAnsi="Tahoma" w:cs="Tahoma"/>
          <w:b/>
          <w:color w:val="1F1A17"/>
        </w:rPr>
        <w:t xml:space="preserve">a </w:t>
      </w:r>
      <w:hyperlink r:id="rId8" w:history="1">
        <w:r w:rsidR="002F7A59" w:rsidRPr="009807F1">
          <w:rPr>
            <w:rStyle w:val="Collegamentoipertestuale"/>
            <w:rFonts w:ascii="Tahoma" w:hAnsi="Tahoma" w:cs="Tahoma"/>
          </w:rPr>
          <w:t>c.lodovici@carrarafiere.it</w:t>
        </w:r>
      </w:hyperlink>
      <w:r w:rsidR="002F7A59" w:rsidRPr="002F4FAB">
        <w:rPr>
          <w:rFonts w:ascii="Tahoma" w:hAnsi="Tahoma" w:cs="Tahoma"/>
        </w:rPr>
        <w:t xml:space="preserve">  </w:t>
      </w:r>
    </w:p>
    <w:p w:rsidR="002F7A59" w:rsidRPr="002F4FAB" w:rsidRDefault="002F7A59">
      <w:pPr>
        <w:rPr>
          <w:rFonts w:ascii="Tahoma" w:hAnsi="Tahoma" w:cs="Tahoma"/>
          <w:u w:val="words"/>
        </w:rPr>
      </w:pPr>
    </w:p>
    <w:p w:rsidR="002F7A59" w:rsidRPr="002F4FAB" w:rsidRDefault="002F7A59">
      <w:pPr>
        <w:rPr>
          <w:rFonts w:ascii="Tahoma" w:hAnsi="Tahoma" w:cs="Tahoma"/>
          <w:u w:val="words"/>
        </w:rPr>
      </w:pPr>
    </w:p>
    <w:sectPr w:rsidR="002F7A59" w:rsidRPr="002F4FAB" w:rsidSect="002A7581">
      <w:headerReference w:type="default" r:id="rId9"/>
      <w:headerReference w:type="first" r:id="rId10"/>
      <w:footerReference w:type="first" r:id="rId11"/>
      <w:pgSz w:w="11906" w:h="16838" w:code="9"/>
      <w:pgMar w:top="1524" w:right="851" w:bottom="567" w:left="851" w:header="284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60" w:rsidRDefault="00A40760">
      <w:r>
        <w:separator/>
      </w:r>
    </w:p>
  </w:endnote>
  <w:endnote w:type="continuationSeparator" w:id="1">
    <w:p w:rsidR="00A40760" w:rsidRDefault="00A40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CnB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22" w:rsidRPr="001958AB" w:rsidRDefault="00226622" w:rsidP="00670D3C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60" w:rsidRDefault="00A40760">
      <w:r>
        <w:separator/>
      </w:r>
    </w:p>
  </w:footnote>
  <w:footnote w:type="continuationSeparator" w:id="1">
    <w:p w:rsidR="00A40760" w:rsidRDefault="00A40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22" w:rsidRDefault="00226622" w:rsidP="000847D4">
    <w:pPr>
      <w:pStyle w:val="Intestazion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-92710</wp:posOffset>
          </wp:positionH>
          <wp:positionV relativeFrom="paragraph">
            <wp:posOffset>29210</wp:posOffset>
          </wp:positionV>
          <wp:extent cx="1371600" cy="609600"/>
          <wp:effectExtent l="19050" t="0" r="0" b="0"/>
          <wp:wrapNone/>
          <wp:docPr id="3" name="Immagine 2" descr="logo my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y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622" w:rsidRDefault="00226622" w:rsidP="00670D3C">
    <w:pPr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5610225</wp:posOffset>
          </wp:positionH>
          <wp:positionV relativeFrom="paragraph">
            <wp:posOffset>-14605</wp:posOffset>
          </wp:positionV>
          <wp:extent cx="1184275" cy="526415"/>
          <wp:effectExtent l="19050" t="0" r="0" b="0"/>
          <wp:wrapNone/>
          <wp:docPr id="2" name="Immagine 1" descr="logo my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yd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 xml:space="preserve">       </w:t>
    </w:r>
    <w:r>
      <w:rPr>
        <w:noProof/>
      </w:rPr>
      <w:drawing>
        <wp:inline distT="0" distB="0" distL="0" distR="0">
          <wp:extent cx="1173480" cy="541020"/>
          <wp:effectExtent l="19050" t="0" r="7620" b="0"/>
          <wp:docPr id="1" name="Immagine 1" descr="sea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te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622" w:rsidRDefault="00226622" w:rsidP="00D4023A">
    <w:pPr>
      <w:pStyle w:val="Intestazione"/>
      <w:tabs>
        <w:tab w:val="clear" w:pos="4819"/>
        <w:tab w:val="clear" w:pos="9638"/>
      </w:tabs>
    </w:pPr>
    <w:r>
      <w:rPr>
        <w:b/>
        <w:sz w:val="22"/>
        <w:szCs w:val="22"/>
      </w:rPr>
      <w:t xml:space="preserve">     </w:t>
    </w:r>
    <w:r w:rsidRPr="002A7581">
      <w:rPr>
        <w:b/>
        <w:sz w:val="22"/>
        <w:szCs w:val="22"/>
      </w:rPr>
      <w:t xml:space="preserve">Carrara, </w:t>
    </w:r>
    <w:r>
      <w:rPr>
        <w:b/>
        <w:sz w:val="22"/>
        <w:szCs w:val="22"/>
      </w:rPr>
      <w:t>12-13</w:t>
    </w:r>
    <w:r w:rsidRPr="002A7581">
      <w:rPr>
        <w:b/>
        <w:sz w:val="22"/>
        <w:szCs w:val="22"/>
      </w:rPr>
      <w:t xml:space="preserve"> Marzo</w:t>
    </w:r>
    <w:r>
      <w:rPr>
        <w:b/>
        <w:sz w:val="22"/>
        <w:szCs w:val="22"/>
      </w:rPr>
      <w:t xml:space="preserve"> 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E88A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A2C0B72"/>
    <w:multiLevelType w:val="hybridMultilevel"/>
    <w:tmpl w:val="3642FCEE"/>
    <w:lvl w:ilvl="0" w:tplc="256CEA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A1505"/>
    <w:rsid w:val="00002A0A"/>
    <w:rsid w:val="00011CEA"/>
    <w:rsid w:val="00021C5E"/>
    <w:rsid w:val="00022DC6"/>
    <w:rsid w:val="00035108"/>
    <w:rsid w:val="00044140"/>
    <w:rsid w:val="00065EEF"/>
    <w:rsid w:val="00080E47"/>
    <w:rsid w:val="000847D4"/>
    <w:rsid w:val="000A7EA9"/>
    <w:rsid w:val="000D199C"/>
    <w:rsid w:val="000F2F9B"/>
    <w:rsid w:val="00154B32"/>
    <w:rsid w:val="0016181B"/>
    <w:rsid w:val="00162D1F"/>
    <w:rsid w:val="00177FDB"/>
    <w:rsid w:val="00184EC8"/>
    <w:rsid w:val="0018501F"/>
    <w:rsid w:val="001958AB"/>
    <w:rsid w:val="001A31FD"/>
    <w:rsid w:val="001B593D"/>
    <w:rsid w:val="001C283F"/>
    <w:rsid w:val="001D33D8"/>
    <w:rsid w:val="00201AB6"/>
    <w:rsid w:val="00202873"/>
    <w:rsid w:val="00215A02"/>
    <w:rsid w:val="00226622"/>
    <w:rsid w:val="002465B2"/>
    <w:rsid w:val="00250EB4"/>
    <w:rsid w:val="00271F0B"/>
    <w:rsid w:val="002939D9"/>
    <w:rsid w:val="002A7581"/>
    <w:rsid w:val="002C1AA5"/>
    <w:rsid w:val="002E06C8"/>
    <w:rsid w:val="002F4FAB"/>
    <w:rsid w:val="002F7A59"/>
    <w:rsid w:val="00305345"/>
    <w:rsid w:val="0031352C"/>
    <w:rsid w:val="00336961"/>
    <w:rsid w:val="00353AFB"/>
    <w:rsid w:val="00362357"/>
    <w:rsid w:val="00394B86"/>
    <w:rsid w:val="003A1D63"/>
    <w:rsid w:val="003E0CB4"/>
    <w:rsid w:val="003E19CE"/>
    <w:rsid w:val="00407880"/>
    <w:rsid w:val="00411D5F"/>
    <w:rsid w:val="00430E34"/>
    <w:rsid w:val="00432FF2"/>
    <w:rsid w:val="004946B9"/>
    <w:rsid w:val="00494F62"/>
    <w:rsid w:val="004A2E0B"/>
    <w:rsid w:val="004A7B31"/>
    <w:rsid w:val="004C60B5"/>
    <w:rsid w:val="004D33E8"/>
    <w:rsid w:val="004F24CC"/>
    <w:rsid w:val="00501E91"/>
    <w:rsid w:val="0051458A"/>
    <w:rsid w:val="005373DD"/>
    <w:rsid w:val="00557F95"/>
    <w:rsid w:val="00560CB9"/>
    <w:rsid w:val="00575086"/>
    <w:rsid w:val="005A35E2"/>
    <w:rsid w:val="005B7D53"/>
    <w:rsid w:val="005E7ED2"/>
    <w:rsid w:val="0060589D"/>
    <w:rsid w:val="00605DD0"/>
    <w:rsid w:val="00605F92"/>
    <w:rsid w:val="00634773"/>
    <w:rsid w:val="0067099B"/>
    <w:rsid w:val="00670D3C"/>
    <w:rsid w:val="006941B8"/>
    <w:rsid w:val="00694B47"/>
    <w:rsid w:val="006D1533"/>
    <w:rsid w:val="006D3D44"/>
    <w:rsid w:val="006D5157"/>
    <w:rsid w:val="006D58BA"/>
    <w:rsid w:val="007021F3"/>
    <w:rsid w:val="007162F8"/>
    <w:rsid w:val="007270C4"/>
    <w:rsid w:val="007308AF"/>
    <w:rsid w:val="00776796"/>
    <w:rsid w:val="0078177B"/>
    <w:rsid w:val="007A34B7"/>
    <w:rsid w:val="007B5942"/>
    <w:rsid w:val="007D742F"/>
    <w:rsid w:val="007E226C"/>
    <w:rsid w:val="007F126F"/>
    <w:rsid w:val="007F6D60"/>
    <w:rsid w:val="00852BBB"/>
    <w:rsid w:val="00871C86"/>
    <w:rsid w:val="008848DF"/>
    <w:rsid w:val="008C2359"/>
    <w:rsid w:val="00932D2B"/>
    <w:rsid w:val="009543B4"/>
    <w:rsid w:val="00970AF2"/>
    <w:rsid w:val="009807F1"/>
    <w:rsid w:val="0098238E"/>
    <w:rsid w:val="00984500"/>
    <w:rsid w:val="009B323B"/>
    <w:rsid w:val="00A01C8C"/>
    <w:rsid w:val="00A12EB5"/>
    <w:rsid w:val="00A16771"/>
    <w:rsid w:val="00A40760"/>
    <w:rsid w:val="00A43132"/>
    <w:rsid w:val="00A56B85"/>
    <w:rsid w:val="00A936FF"/>
    <w:rsid w:val="00AA1505"/>
    <w:rsid w:val="00AA3996"/>
    <w:rsid w:val="00AC407F"/>
    <w:rsid w:val="00AC5713"/>
    <w:rsid w:val="00AC75C4"/>
    <w:rsid w:val="00AD4911"/>
    <w:rsid w:val="00AF1288"/>
    <w:rsid w:val="00B31733"/>
    <w:rsid w:val="00B500C4"/>
    <w:rsid w:val="00B51976"/>
    <w:rsid w:val="00B542EA"/>
    <w:rsid w:val="00B7771A"/>
    <w:rsid w:val="00BA4D20"/>
    <w:rsid w:val="00BC6817"/>
    <w:rsid w:val="00C05287"/>
    <w:rsid w:val="00C05F5B"/>
    <w:rsid w:val="00C12942"/>
    <w:rsid w:val="00C33DB6"/>
    <w:rsid w:val="00CB1121"/>
    <w:rsid w:val="00CD72DF"/>
    <w:rsid w:val="00CF6BA0"/>
    <w:rsid w:val="00CF768F"/>
    <w:rsid w:val="00D15F38"/>
    <w:rsid w:val="00D24D82"/>
    <w:rsid w:val="00D32C25"/>
    <w:rsid w:val="00D37F90"/>
    <w:rsid w:val="00D4023A"/>
    <w:rsid w:val="00D53791"/>
    <w:rsid w:val="00D618EE"/>
    <w:rsid w:val="00D84032"/>
    <w:rsid w:val="00D90C41"/>
    <w:rsid w:val="00D94D78"/>
    <w:rsid w:val="00D9751C"/>
    <w:rsid w:val="00DA535A"/>
    <w:rsid w:val="00E27E66"/>
    <w:rsid w:val="00E74A52"/>
    <w:rsid w:val="00E80F65"/>
    <w:rsid w:val="00E82859"/>
    <w:rsid w:val="00E87587"/>
    <w:rsid w:val="00E97ED9"/>
    <w:rsid w:val="00EA06D8"/>
    <w:rsid w:val="00EA2F20"/>
    <w:rsid w:val="00EA5FCF"/>
    <w:rsid w:val="00EA6258"/>
    <w:rsid w:val="00EA7844"/>
    <w:rsid w:val="00EE2CAC"/>
    <w:rsid w:val="00EF16E2"/>
    <w:rsid w:val="00F00F37"/>
    <w:rsid w:val="00F07C60"/>
    <w:rsid w:val="00F1261B"/>
    <w:rsid w:val="00F411AE"/>
    <w:rsid w:val="00F6212A"/>
    <w:rsid w:val="00F84D61"/>
    <w:rsid w:val="00FD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0CB4"/>
  </w:style>
  <w:style w:type="paragraph" w:styleId="Titolo3">
    <w:name w:val="heading 3"/>
    <w:basedOn w:val="Normale"/>
    <w:next w:val="Normale"/>
    <w:link w:val="Titolo3Carattere"/>
    <w:qFormat/>
    <w:rsid w:val="002F7A59"/>
    <w:pPr>
      <w:keepNext/>
      <w:autoSpaceDE w:val="0"/>
      <w:autoSpaceDN w:val="0"/>
      <w:adjustRightInd w:val="0"/>
      <w:outlineLvl w:val="2"/>
    </w:pPr>
    <w:rPr>
      <w:rFonts w:ascii="Swis721CnBT-Bold" w:hAnsi="Swis721CnBT-Bold"/>
      <w:b/>
      <w:bCs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E0CB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E0CB4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link w:val="Titolo3"/>
    <w:rsid w:val="002F7A59"/>
    <w:rPr>
      <w:rFonts w:ascii="Swis721CnBT-Bold" w:hAnsi="Swis721CnBT-Bold"/>
      <w:b/>
      <w:bCs/>
      <w:szCs w:val="14"/>
    </w:rPr>
  </w:style>
  <w:style w:type="character" w:styleId="Collegamentoipertestuale">
    <w:name w:val="Hyperlink"/>
    <w:uiPriority w:val="99"/>
    <w:rsid w:val="002F7A59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2F7A59"/>
    <w:pPr>
      <w:jc w:val="center"/>
    </w:pPr>
    <w:rPr>
      <w:sz w:val="24"/>
    </w:rPr>
  </w:style>
  <w:style w:type="character" w:customStyle="1" w:styleId="TitoloCarattere">
    <w:name w:val="Titolo Carattere"/>
    <w:link w:val="Titolo"/>
    <w:rsid w:val="002F7A59"/>
    <w:rPr>
      <w:sz w:val="24"/>
    </w:rPr>
  </w:style>
  <w:style w:type="paragraph" w:styleId="Corpodeltesto">
    <w:name w:val="Body Text"/>
    <w:basedOn w:val="Normale"/>
    <w:link w:val="CorpodeltestoCarattere"/>
    <w:rsid w:val="002F7A59"/>
    <w:pPr>
      <w:autoSpaceDE w:val="0"/>
      <w:autoSpaceDN w:val="0"/>
      <w:adjustRightInd w:val="0"/>
      <w:jc w:val="both"/>
    </w:pPr>
    <w:rPr>
      <w:rFonts w:ascii="Tahoma" w:hAnsi="Tahoma"/>
      <w:color w:val="FF0000"/>
      <w:sz w:val="18"/>
      <w:szCs w:val="15"/>
    </w:rPr>
  </w:style>
  <w:style w:type="character" w:customStyle="1" w:styleId="CorpodeltestoCarattere">
    <w:name w:val="Corpo del testo Carattere"/>
    <w:link w:val="Corpodeltesto"/>
    <w:rsid w:val="002F7A59"/>
    <w:rPr>
      <w:rFonts w:ascii="Tahoma" w:hAnsi="Tahoma" w:cs="Tahoma"/>
      <w:color w:val="FF0000"/>
      <w:sz w:val="18"/>
      <w:szCs w:val="15"/>
    </w:rPr>
  </w:style>
  <w:style w:type="paragraph" w:styleId="Corpodeltesto2">
    <w:name w:val="Body Text 2"/>
    <w:basedOn w:val="Normale"/>
    <w:link w:val="Corpodeltesto2Carattere"/>
    <w:rsid w:val="002F7A59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link w:val="Corpodeltesto2"/>
    <w:rsid w:val="002F7A59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2F7A59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2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lodovici@carrarafier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8A3B4-D652-9241-B1F0-119A7383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MYDA 2018  –  BANDO DI CONCORSO DELLA 15^ EDIZIONE</vt:lpstr>
      <vt:lpstr>MYDA 2018  –  BANDO DI CONCORSO DELLA 15^ EDIZIONE</vt:lpstr>
    </vt:vector>
  </TitlesOfParts>
  <Company>=============</Company>
  <LinksUpToDate>false</LinksUpToDate>
  <CharactersWithSpaces>1074</CharactersWithSpaces>
  <SharedDoc>false</SharedDoc>
  <HLinks>
    <vt:vector size="18" baseType="variant">
      <vt:variant>
        <vt:i4>3276864</vt:i4>
      </vt:variant>
      <vt:variant>
        <vt:i4>6</vt:i4>
      </vt:variant>
      <vt:variant>
        <vt:i4>0</vt:i4>
      </vt:variant>
      <vt:variant>
        <vt:i4>5</vt:i4>
      </vt:variant>
      <vt:variant>
        <vt:lpwstr>mailto:c.lodovici@carrarafiere.it</vt:lpwstr>
      </vt:variant>
      <vt:variant>
        <vt:lpwstr/>
      </vt:variant>
      <vt:variant>
        <vt:i4>3276864</vt:i4>
      </vt:variant>
      <vt:variant>
        <vt:i4>3</vt:i4>
      </vt:variant>
      <vt:variant>
        <vt:i4>0</vt:i4>
      </vt:variant>
      <vt:variant>
        <vt:i4>5</vt:i4>
      </vt:variant>
      <vt:variant>
        <vt:lpwstr>mailto:c.lodovici@carrarafiere.it</vt:lpwstr>
      </vt:variant>
      <vt:variant>
        <vt:lpwstr/>
      </vt:variant>
      <vt:variant>
        <vt:i4>3276864</vt:i4>
      </vt:variant>
      <vt:variant>
        <vt:i4>0</vt:i4>
      </vt:variant>
      <vt:variant>
        <vt:i4>0</vt:i4>
      </vt:variant>
      <vt:variant>
        <vt:i4>5</vt:i4>
      </vt:variant>
      <vt:variant>
        <vt:lpwstr>mailto:c.lodovici@carrarafiere.it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MYDA 2018  –  BANDO DI CONCORSO DELLA 15^ EDIZIONE</dc:title>
  <dc:creator>l.saronni</dc:creator>
  <cp:lastModifiedBy>carrarafiere</cp:lastModifiedBy>
  <cp:revision>2</cp:revision>
  <cp:lastPrinted>2025-11-26T12:04:00Z</cp:lastPrinted>
  <dcterms:created xsi:type="dcterms:W3CDTF">2025-11-26T12:06:00Z</dcterms:created>
  <dcterms:modified xsi:type="dcterms:W3CDTF">2025-11-26T12:06:00Z</dcterms:modified>
</cp:coreProperties>
</file>